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86138" w14:textId="77777777" w:rsidR="00183ABC" w:rsidRDefault="00000000">
      <w:pPr>
        <w:spacing w:before="85"/>
        <w:ind w:left="681" w:right="600"/>
        <w:jc w:val="center"/>
        <w:rPr>
          <w:sz w:val="18"/>
        </w:rPr>
      </w:pPr>
      <w:r>
        <w:rPr>
          <w:sz w:val="18"/>
        </w:rPr>
        <w:t>Festival</w:t>
      </w:r>
      <w:r>
        <w:rPr>
          <w:spacing w:val="-2"/>
          <w:sz w:val="18"/>
        </w:rPr>
        <w:t xml:space="preserve"> </w:t>
      </w:r>
      <w:r>
        <w:rPr>
          <w:sz w:val="18"/>
        </w:rPr>
        <w:t>igračaka</w:t>
      </w:r>
      <w:r>
        <w:rPr>
          <w:spacing w:val="-2"/>
          <w:sz w:val="18"/>
        </w:rPr>
        <w:t xml:space="preserve"> </w:t>
      </w:r>
      <w:r>
        <w:rPr>
          <w:sz w:val="18"/>
        </w:rPr>
        <w:t>Ivanić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Grad</w:t>
      </w:r>
    </w:p>
    <w:p w14:paraId="4BA68D2A" w14:textId="77777777" w:rsidR="00183ABC" w:rsidRDefault="00000000">
      <w:pPr>
        <w:spacing w:before="1"/>
        <w:ind w:left="681" w:right="605"/>
        <w:jc w:val="center"/>
        <w:rPr>
          <w:sz w:val="18"/>
        </w:rPr>
      </w:pP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mail:</w:t>
      </w:r>
      <w:r>
        <w:rPr>
          <w:spacing w:val="-5"/>
          <w:sz w:val="18"/>
        </w:rPr>
        <w:t xml:space="preserve"> </w:t>
      </w:r>
      <w:hyperlink r:id="rId7">
        <w:r w:rsidR="00183ABC">
          <w:rPr>
            <w:color w:val="0000FF"/>
            <w:sz w:val="18"/>
            <w:u w:val="single" w:color="0000FF"/>
          </w:rPr>
          <w:t>vlahek.ivana@gmail.com</w:t>
        </w:r>
        <w:r w:rsidR="00183ABC">
          <w:rPr>
            <w:sz w:val="18"/>
          </w:rPr>
          <w:t>;</w:t>
        </w:r>
        <w:r w:rsidR="00183ABC">
          <w:rPr>
            <w:spacing w:val="-4"/>
            <w:sz w:val="18"/>
          </w:rPr>
          <w:t xml:space="preserve"> </w:t>
        </w:r>
      </w:hyperlink>
      <w:hyperlink r:id="rId8">
        <w:r w:rsidR="00183ABC">
          <w:rPr>
            <w:sz w:val="18"/>
          </w:rPr>
          <w:t>festivaligračaka@gmail.com</w:t>
        </w:r>
      </w:hyperlink>
    </w:p>
    <w:p w14:paraId="4F826CC8" w14:textId="23E00779" w:rsidR="00183ABC" w:rsidRDefault="00A6516B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DF0318D" wp14:editId="4469A4B2">
                <wp:simplePos x="0" y="0"/>
                <wp:positionH relativeFrom="page">
                  <wp:posOffset>728980</wp:posOffset>
                </wp:positionH>
                <wp:positionV relativeFrom="paragraph">
                  <wp:posOffset>118745</wp:posOffset>
                </wp:positionV>
                <wp:extent cx="6104255" cy="1270"/>
                <wp:effectExtent l="0" t="0" r="0" b="0"/>
                <wp:wrapTopAndBottom/>
                <wp:docPr id="5304399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255" cy="1270"/>
                        </a:xfrm>
                        <a:custGeom>
                          <a:avLst/>
                          <a:gdLst>
                            <a:gd name="T0" fmla="+- 0 1148 1148"/>
                            <a:gd name="T1" fmla="*/ T0 w 9613"/>
                            <a:gd name="T2" fmla="+- 0 9486 1148"/>
                            <a:gd name="T3" fmla="*/ T2 w 9613"/>
                            <a:gd name="T4" fmla="+- 0 9492 1148"/>
                            <a:gd name="T5" fmla="*/ T4 w 9613"/>
                            <a:gd name="T6" fmla="+- 0 10760 1148"/>
                            <a:gd name="T7" fmla="*/ T6 w 9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3">
                              <a:moveTo>
                                <a:pt x="0" y="0"/>
                              </a:moveTo>
                              <a:lnTo>
                                <a:pt x="8338" y="0"/>
                              </a:lnTo>
                              <a:moveTo>
                                <a:pt x="8344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64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482F1" id="AutoShape 2" o:spid="_x0000_s1026" style="position:absolute;margin-left:57.4pt;margin-top:9.35pt;width:480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" path="m,l8338,t6,l9612,e" filled="f" strokeweight=".17983mm">
                <v:path arrowok="t" o:connecttype="custom" o:connectlocs="0,0;5294630,0;5298440,0;610362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216" behindDoc="0" locked="0" layoutInCell="1" allowOverlap="1" wp14:anchorId="02A9E177" wp14:editId="4A3B53CB">
            <wp:simplePos x="0" y="0"/>
            <wp:positionH relativeFrom="page">
              <wp:posOffset>1875408</wp:posOffset>
            </wp:positionH>
            <wp:positionV relativeFrom="paragraph">
              <wp:posOffset>299179</wp:posOffset>
            </wp:positionV>
            <wp:extent cx="3797280" cy="1796796"/>
            <wp:effectExtent l="0" t="0" r="0" b="0"/>
            <wp:wrapTopAndBottom/>
            <wp:docPr id="1" name="image1.jpeg" descr="Bučijada u Ivanić-Gradu uz Festival igračaka idealna kombinacija za odličan  vikend nadomak Zagr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280" cy="1796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941D68" w14:textId="77777777" w:rsidR="00183ABC" w:rsidRDefault="00183ABC">
      <w:pPr>
        <w:pStyle w:val="BodyText"/>
        <w:spacing w:before="10"/>
        <w:rPr>
          <w:sz w:val="17"/>
        </w:rPr>
      </w:pPr>
    </w:p>
    <w:p w14:paraId="2238F613" w14:textId="77777777" w:rsidR="00183ABC" w:rsidRDefault="00183ABC">
      <w:pPr>
        <w:pStyle w:val="BodyText"/>
        <w:spacing w:before="5"/>
        <w:rPr>
          <w:sz w:val="11"/>
        </w:rPr>
      </w:pPr>
    </w:p>
    <w:p w14:paraId="7E4501D4" w14:textId="77777777" w:rsidR="00183ABC" w:rsidRDefault="00000000">
      <w:pPr>
        <w:spacing w:before="99"/>
        <w:ind w:left="611" w:right="605"/>
        <w:jc w:val="center"/>
        <w:rPr>
          <w:b/>
          <w:sz w:val="32"/>
        </w:rPr>
      </w:pPr>
      <w:r>
        <w:rPr>
          <w:b/>
          <w:sz w:val="32"/>
        </w:rPr>
        <w:t>N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T J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E Č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J</w:t>
      </w:r>
    </w:p>
    <w:p w14:paraId="3864146F" w14:textId="56BA1C89" w:rsidR="00183ABC" w:rsidRDefault="00000000">
      <w:pPr>
        <w:pStyle w:val="BodyText"/>
        <w:spacing w:before="1"/>
        <w:ind w:left="681" w:right="605"/>
        <w:jc w:val="center"/>
      </w:pPr>
      <w:r>
        <w:t>za</w:t>
      </w:r>
      <w:r>
        <w:rPr>
          <w:spacing w:val="-3"/>
        </w:rPr>
        <w:t xml:space="preserve"> </w:t>
      </w:r>
      <w:r>
        <w:t>najbolje</w:t>
      </w:r>
      <w:r>
        <w:rPr>
          <w:spacing w:val="-2"/>
        </w:rPr>
        <w:t xml:space="preserve"> </w:t>
      </w:r>
      <w:r>
        <w:t>likovne</w:t>
      </w:r>
      <w:r>
        <w:rPr>
          <w:spacing w:val="-2"/>
        </w:rPr>
        <w:t xml:space="preserve"> </w:t>
      </w:r>
      <w:r>
        <w:t>ostvaraje</w:t>
      </w:r>
      <w:r>
        <w:rPr>
          <w:spacing w:val="-3"/>
        </w:rPr>
        <w:t xml:space="preserve"> </w:t>
      </w:r>
      <w:r>
        <w:t>učenika</w:t>
      </w:r>
      <w:r>
        <w:rPr>
          <w:spacing w:val="-5"/>
        </w:rPr>
        <w:t xml:space="preserve"> </w:t>
      </w:r>
      <w:r>
        <w:t>osnovnih</w:t>
      </w:r>
      <w:r>
        <w:rPr>
          <w:spacing w:val="-2"/>
        </w:rPr>
        <w:t xml:space="preserve"> </w:t>
      </w:r>
      <w:r>
        <w:t>škola</w:t>
      </w:r>
      <w:r>
        <w:rPr>
          <w:spacing w:val="-2"/>
        </w:rPr>
        <w:t xml:space="preserve"> </w:t>
      </w:r>
      <w:r>
        <w:t>Republike</w:t>
      </w:r>
      <w:r>
        <w:rPr>
          <w:spacing w:val="-3"/>
        </w:rPr>
        <w:t xml:space="preserve"> </w:t>
      </w:r>
      <w:r>
        <w:t>Hrvatske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temu:</w:t>
      </w:r>
    </w:p>
    <w:p w14:paraId="7270A7E2" w14:textId="77777777" w:rsidR="00183ABC" w:rsidRDefault="00000000">
      <w:pPr>
        <w:pStyle w:val="Title"/>
      </w:pPr>
      <w:r>
        <w:t>Igra</w:t>
      </w:r>
      <w:r>
        <w:rPr>
          <w:spacing w:val="-2"/>
        </w:rPr>
        <w:t xml:space="preserve"> </w:t>
      </w:r>
      <w:r>
        <w:t>nikad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umara</w:t>
      </w:r>
    </w:p>
    <w:p w14:paraId="66E586D4" w14:textId="77777777" w:rsidR="00183ABC" w:rsidRDefault="00000000">
      <w:pPr>
        <w:pStyle w:val="BodyText"/>
        <w:spacing w:before="304" w:line="463" w:lineRule="auto"/>
        <w:ind w:left="115" w:right="2146"/>
      </w:pPr>
      <w:r>
        <w:t>Pravo sudjelovanja na natječaju imaju učenici osnovnih škola Republike Hrvatske.</w:t>
      </w:r>
      <w:r>
        <w:rPr>
          <w:spacing w:val="-46"/>
        </w:rPr>
        <w:t xml:space="preserve"> </w:t>
      </w:r>
      <w:r>
        <w:t>Kategorije:</w:t>
      </w:r>
    </w:p>
    <w:p w14:paraId="6EEE5736" w14:textId="77777777" w:rsidR="00183ABC" w:rsidRDefault="00000000">
      <w:pPr>
        <w:pStyle w:val="ListParagraph"/>
        <w:numPr>
          <w:ilvl w:val="0"/>
          <w:numId w:val="1"/>
        </w:numPr>
        <w:tabs>
          <w:tab w:val="left" w:pos="1196"/>
          <w:tab w:val="left" w:pos="1197"/>
        </w:tabs>
        <w:spacing w:before="1"/>
        <w:ind w:hanging="361"/>
        <w:rPr>
          <w:i/>
        </w:rPr>
      </w:pPr>
      <w:r>
        <w:rPr>
          <w:i/>
        </w:rPr>
        <w:t>Likovni</w:t>
      </w:r>
      <w:r>
        <w:rPr>
          <w:i/>
          <w:spacing w:val="-3"/>
        </w:rPr>
        <w:t xml:space="preserve"> </w:t>
      </w:r>
      <w:r>
        <w:rPr>
          <w:i/>
        </w:rPr>
        <w:t>ostvaraji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razredna</w:t>
      </w:r>
      <w:r>
        <w:rPr>
          <w:i/>
          <w:spacing w:val="-4"/>
        </w:rPr>
        <w:t xml:space="preserve"> </w:t>
      </w:r>
      <w:r>
        <w:rPr>
          <w:i/>
        </w:rPr>
        <w:t>nastava</w:t>
      </w:r>
    </w:p>
    <w:p w14:paraId="4894A69B" w14:textId="77777777" w:rsidR="00183ABC" w:rsidRDefault="00000000">
      <w:pPr>
        <w:pStyle w:val="ListParagraph"/>
        <w:numPr>
          <w:ilvl w:val="0"/>
          <w:numId w:val="1"/>
        </w:numPr>
        <w:tabs>
          <w:tab w:val="left" w:pos="1196"/>
          <w:tab w:val="left" w:pos="1197"/>
        </w:tabs>
        <w:ind w:hanging="361"/>
        <w:rPr>
          <w:i/>
        </w:rPr>
      </w:pPr>
      <w:r>
        <w:rPr>
          <w:i/>
        </w:rPr>
        <w:t>Likovni</w:t>
      </w:r>
      <w:r>
        <w:rPr>
          <w:i/>
          <w:spacing w:val="-4"/>
        </w:rPr>
        <w:t xml:space="preserve"> </w:t>
      </w:r>
      <w:r>
        <w:rPr>
          <w:i/>
        </w:rPr>
        <w:t>ostvaraji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predmetna</w:t>
      </w:r>
      <w:r>
        <w:rPr>
          <w:i/>
          <w:spacing w:val="-4"/>
        </w:rPr>
        <w:t xml:space="preserve"> </w:t>
      </w:r>
      <w:r>
        <w:rPr>
          <w:i/>
        </w:rPr>
        <w:t>nastava</w:t>
      </w:r>
    </w:p>
    <w:p w14:paraId="09C8690B" w14:textId="77777777" w:rsidR="00183ABC" w:rsidRDefault="00183ABC">
      <w:pPr>
        <w:pStyle w:val="BodyText"/>
        <w:spacing w:before="7"/>
        <w:rPr>
          <w:i/>
          <w:sz w:val="20"/>
        </w:rPr>
      </w:pPr>
    </w:p>
    <w:p w14:paraId="68729194" w14:textId="77777777" w:rsidR="00183ABC" w:rsidRDefault="00000000">
      <w:pPr>
        <w:pStyle w:val="BodyText"/>
        <w:ind w:left="553"/>
      </w:pPr>
      <w:r>
        <w:t>Škola</w:t>
      </w:r>
      <w:r>
        <w:rPr>
          <w:spacing w:val="-6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natječaj</w:t>
      </w:r>
      <w:r>
        <w:rPr>
          <w:spacing w:val="-2"/>
        </w:rPr>
        <w:t xml:space="preserve"> </w:t>
      </w:r>
      <w:r>
        <w:t>poslati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ostvaraja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kategoriji.</w:t>
      </w:r>
    </w:p>
    <w:p w14:paraId="0E47B8A7" w14:textId="77777777" w:rsidR="00183ABC" w:rsidRDefault="00183ABC">
      <w:pPr>
        <w:pStyle w:val="BodyText"/>
        <w:spacing w:before="4"/>
        <w:rPr>
          <w:sz w:val="20"/>
        </w:rPr>
      </w:pPr>
    </w:p>
    <w:p w14:paraId="7486C5A6" w14:textId="249DFFA1" w:rsidR="00183ABC" w:rsidRDefault="00000000">
      <w:pPr>
        <w:pStyle w:val="BodyText"/>
        <w:spacing w:line="242" w:lineRule="auto"/>
        <w:ind w:left="553"/>
      </w:pPr>
      <w:r>
        <w:t xml:space="preserve">Za likovno stvaralaštvo mogu se koristiti različite tehnike. </w:t>
      </w:r>
      <w:r w:rsidR="00A557A2">
        <w:t xml:space="preserve">Uz likovni rad potrebno je spajalicom pričvrstiti tablicu s podacima koju dostavljamo u privitku. </w:t>
      </w:r>
      <w:r>
        <w:t xml:space="preserve"> </w:t>
      </w:r>
    </w:p>
    <w:p w14:paraId="71596C09" w14:textId="77777777" w:rsidR="00183ABC" w:rsidRDefault="00183ABC">
      <w:pPr>
        <w:pStyle w:val="BodyText"/>
        <w:spacing w:before="1"/>
        <w:rPr>
          <w:sz w:val="20"/>
        </w:rPr>
      </w:pPr>
    </w:p>
    <w:p w14:paraId="5946E830" w14:textId="5F9A2235" w:rsidR="00183ABC" w:rsidRDefault="00000000" w:rsidP="00A6516B">
      <w:pPr>
        <w:pStyle w:val="BodyText"/>
        <w:ind w:left="553"/>
      </w:pPr>
      <w:r>
        <w:t xml:space="preserve">Nagrade će se dodijeliti za </w:t>
      </w:r>
      <w:r w:rsidR="00A557A2">
        <w:t>3</w:t>
      </w:r>
      <w:r>
        <w:t xml:space="preserve"> najbolj</w:t>
      </w:r>
      <w:r w:rsidR="00A557A2">
        <w:t>a</w:t>
      </w:r>
      <w:r>
        <w:t xml:space="preserve"> ostvaraja iz svake kategorije</w:t>
      </w:r>
      <w:r w:rsidR="00A6516B">
        <w:t xml:space="preserve"> </w:t>
      </w:r>
      <w:r>
        <w:t>te</w:t>
      </w:r>
      <w:r>
        <w:rPr>
          <w:spacing w:val="-2"/>
        </w:rPr>
        <w:t xml:space="preserve"> </w:t>
      </w:r>
      <w:r>
        <w:t>će nagrađeni</w:t>
      </w:r>
      <w:r>
        <w:rPr>
          <w:spacing w:val="-1"/>
        </w:rPr>
        <w:t xml:space="preserve"> </w:t>
      </w:r>
      <w:r>
        <w:t>autori</w:t>
      </w:r>
      <w:r>
        <w:rPr>
          <w:spacing w:val="-3"/>
        </w:rPr>
        <w:t xml:space="preserve"> </w:t>
      </w:r>
      <w:r>
        <w:t>i voditelji biti</w:t>
      </w:r>
      <w:r>
        <w:rPr>
          <w:spacing w:val="-1"/>
        </w:rPr>
        <w:t xml:space="preserve"> </w:t>
      </w:r>
      <w:r>
        <w:t>pozvani</w:t>
      </w:r>
      <w:r>
        <w:rPr>
          <w:spacing w:val="-1"/>
        </w:rPr>
        <w:t xml:space="preserve"> </w:t>
      </w:r>
      <w:r>
        <w:t>na</w:t>
      </w:r>
      <w:r w:rsidR="00A6516B">
        <w:t xml:space="preserve"> </w:t>
      </w:r>
      <w:r>
        <w:t xml:space="preserve">svečanu dodjelu nagrada, </w:t>
      </w:r>
      <w:r w:rsidR="00A557A2">
        <w:rPr>
          <w:b/>
        </w:rPr>
        <w:t>7</w:t>
      </w:r>
      <w:r>
        <w:rPr>
          <w:b/>
        </w:rPr>
        <w:t>. lipnja 202</w:t>
      </w:r>
      <w:r w:rsidR="00A557A2">
        <w:rPr>
          <w:b/>
        </w:rPr>
        <w:t>5</w:t>
      </w:r>
      <w:r>
        <w:rPr>
          <w:b/>
        </w:rPr>
        <w:t xml:space="preserve">. godine, </w:t>
      </w:r>
      <w:r>
        <w:t>koja će se održati na d</w:t>
      </w:r>
      <w:r w:rsidR="00A6516B">
        <w:t xml:space="preserve">esetom </w:t>
      </w:r>
      <w:r>
        <w:t>Festivalu igračaka</w:t>
      </w:r>
      <w:r w:rsidR="00A6516B">
        <w:t xml:space="preserve"> </w:t>
      </w:r>
      <w:r>
        <w:t>u</w:t>
      </w:r>
      <w:r>
        <w:rPr>
          <w:spacing w:val="-1"/>
        </w:rPr>
        <w:t xml:space="preserve"> </w:t>
      </w:r>
      <w:r>
        <w:t>Ivanić-Gradu.</w:t>
      </w:r>
    </w:p>
    <w:p w14:paraId="10466D34" w14:textId="77777777" w:rsidR="00183ABC" w:rsidRDefault="00183ABC">
      <w:pPr>
        <w:pStyle w:val="BodyText"/>
        <w:rPr>
          <w:sz w:val="20"/>
        </w:rPr>
      </w:pPr>
    </w:p>
    <w:p w14:paraId="78D82FB7" w14:textId="77777777" w:rsidR="00183ABC" w:rsidRDefault="00000000">
      <w:pPr>
        <w:pStyle w:val="BodyText"/>
        <w:spacing w:before="1"/>
        <w:ind w:left="553"/>
      </w:pPr>
      <w:r>
        <w:t>Prijavitelji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obvezuju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će</w:t>
      </w:r>
      <w:r>
        <w:rPr>
          <w:spacing w:val="-3"/>
        </w:rPr>
        <w:t xml:space="preserve"> </w:t>
      </w:r>
      <w:r>
        <w:t>autorska</w:t>
      </w:r>
      <w:r>
        <w:rPr>
          <w:spacing w:val="-4"/>
        </w:rPr>
        <w:t xml:space="preserve"> </w:t>
      </w:r>
      <w:r>
        <w:t>prava</w:t>
      </w:r>
      <w:r>
        <w:rPr>
          <w:spacing w:val="-4"/>
        </w:rPr>
        <w:t xml:space="preserve"> </w:t>
      </w:r>
      <w:r>
        <w:t>prikazivanja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tiskanja</w:t>
      </w:r>
      <w:r>
        <w:rPr>
          <w:spacing w:val="-3"/>
        </w:rPr>
        <w:t xml:space="preserve"> </w:t>
      </w:r>
      <w:r>
        <w:t>ustupiti</w:t>
      </w:r>
      <w:r>
        <w:rPr>
          <w:spacing w:val="-3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naknade.</w:t>
      </w:r>
      <w:r>
        <w:rPr>
          <w:spacing w:val="-6"/>
        </w:rPr>
        <w:t xml:space="preserve"> </w:t>
      </w:r>
      <w:r>
        <w:t>Učenički</w:t>
      </w:r>
      <w:r>
        <w:rPr>
          <w:spacing w:val="1"/>
        </w:rPr>
        <w:t xml:space="preserve"> </w:t>
      </w:r>
      <w:r>
        <w:t>radovi</w:t>
      </w:r>
      <w:r>
        <w:rPr>
          <w:spacing w:val="-4"/>
        </w:rPr>
        <w:t xml:space="preserve"> </w:t>
      </w:r>
      <w:r>
        <w:t>se ne vraćaju.</w:t>
      </w:r>
    </w:p>
    <w:p w14:paraId="18AB78CB" w14:textId="77777777" w:rsidR="00183ABC" w:rsidRDefault="00183ABC">
      <w:pPr>
        <w:pStyle w:val="BodyText"/>
        <w:spacing w:before="6"/>
        <w:rPr>
          <w:sz w:val="20"/>
        </w:rPr>
      </w:pPr>
    </w:p>
    <w:p w14:paraId="0545BA39" w14:textId="199476C0" w:rsidR="00183ABC" w:rsidRDefault="00000000">
      <w:pPr>
        <w:ind w:left="553"/>
      </w:pPr>
      <w:r>
        <w:t>Rezultati</w:t>
      </w:r>
      <w:r>
        <w:rPr>
          <w:spacing w:val="44"/>
        </w:rPr>
        <w:t xml:space="preserve"> </w:t>
      </w:r>
      <w:r>
        <w:t>natječaja</w:t>
      </w:r>
      <w:r>
        <w:rPr>
          <w:spacing w:val="-2"/>
        </w:rPr>
        <w:t xml:space="preserve"> </w:t>
      </w:r>
      <w:r>
        <w:t>bit</w:t>
      </w:r>
      <w:r>
        <w:rPr>
          <w:spacing w:val="-6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objavljeni</w:t>
      </w:r>
      <w:r>
        <w:rPr>
          <w:spacing w:val="-4"/>
        </w:rPr>
        <w:t xml:space="preserve"> </w:t>
      </w:r>
      <w:r w:rsidR="004468E4">
        <w:rPr>
          <w:b/>
        </w:rPr>
        <w:t>2</w:t>
      </w:r>
      <w:r w:rsidR="00A557A2">
        <w:rPr>
          <w:b/>
        </w:rPr>
        <w:t>6</w:t>
      </w:r>
      <w:r>
        <w:rPr>
          <w:b/>
        </w:rPr>
        <w:t>.</w:t>
      </w:r>
      <w:r>
        <w:rPr>
          <w:b/>
          <w:spacing w:val="-4"/>
        </w:rPr>
        <w:t xml:space="preserve"> </w:t>
      </w:r>
      <w:r w:rsidR="004468E4">
        <w:rPr>
          <w:b/>
        </w:rPr>
        <w:t>svibnj</w:t>
      </w:r>
      <w:r w:rsidR="00A6516B"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202</w:t>
      </w:r>
      <w:r w:rsidR="00A557A2">
        <w:rPr>
          <w:b/>
        </w:rPr>
        <w:t>5</w:t>
      </w:r>
      <w:r>
        <w:rPr>
          <w:b/>
        </w:rPr>
        <w:t>.</w:t>
      </w:r>
      <w:r>
        <w:rPr>
          <w:b/>
          <w:spacing w:val="-4"/>
        </w:rPr>
        <w:t xml:space="preserve"> </w:t>
      </w:r>
      <w:r>
        <w:rPr>
          <w:b/>
        </w:rPr>
        <w:t>godine</w:t>
      </w:r>
      <w:r>
        <w:rPr>
          <w:b/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internetskim</w:t>
      </w:r>
      <w:r>
        <w:rPr>
          <w:spacing w:val="-1"/>
        </w:rPr>
        <w:t xml:space="preserve"> </w:t>
      </w:r>
      <w:r>
        <w:t>stranicama</w:t>
      </w:r>
    </w:p>
    <w:p w14:paraId="5F05D234" w14:textId="77777777" w:rsidR="00183ABC" w:rsidRDefault="00000000">
      <w:pPr>
        <w:pStyle w:val="BodyText"/>
        <w:spacing w:before="1"/>
        <w:ind w:left="553"/>
      </w:pPr>
      <w:r>
        <w:t>Turističke</w:t>
      </w:r>
      <w:r>
        <w:rPr>
          <w:spacing w:val="-5"/>
        </w:rPr>
        <w:t xml:space="preserve"> </w:t>
      </w:r>
      <w:r>
        <w:t>zajednice</w:t>
      </w:r>
      <w:r>
        <w:rPr>
          <w:spacing w:val="-4"/>
        </w:rPr>
        <w:t xml:space="preserve"> </w:t>
      </w:r>
      <w:r>
        <w:t>Grada</w:t>
      </w:r>
      <w:r>
        <w:rPr>
          <w:spacing w:val="-4"/>
        </w:rPr>
        <w:t xml:space="preserve"> </w:t>
      </w:r>
      <w:r>
        <w:t>Ivanić-Grada,</w:t>
      </w:r>
      <w:r>
        <w:rPr>
          <w:spacing w:val="-5"/>
        </w:rPr>
        <w:t xml:space="preserve"> </w:t>
      </w:r>
      <w:hyperlink r:id="rId10">
        <w:r w:rsidR="00183ABC">
          <w:rPr>
            <w:color w:val="0000FF"/>
            <w:u w:val="single" w:color="0000FF"/>
          </w:rPr>
          <w:t>https://www.tzig.hr/</w:t>
        </w:r>
        <w:r w:rsidR="00183ABC">
          <w:rPr>
            <w:color w:val="0000FF"/>
            <w:spacing w:val="-4"/>
          </w:rPr>
          <w:t xml:space="preserve"> </w:t>
        </w:r>
      </w:hyperlink>
      <w:r>
        <w:t>.</w:t>
      </w:r>
    </w:p>
    <w:p w14:paraId="1B95DFD4" w14:textId="06EAC64D" w:rsidR="00183ABC" w:rsidRDefault="00000000" w:rsidP="004821F9">
      <w:pPr>
        <w:pStyle w:val="BodyText"/>
        <w:spacing w:before="198"/>
        <w:ind w:left="553"/>
      </w:pPr>
      <w:r>
        <w:t>Likovn</w:t>
      </w:r>
      <w:r w:rsidR="004821F9">
        <w:t xml:space="preserve">e </w:t>
      </w:r>
      <w:r>
        <w:rPr>
          <w:spacing w:val="2"/>
        </w:rPr>
        <w:t xml:space="preserve"> </w:t>
      </w:r>
      <w:r>
        <w:t>ostvaraj</w:t>
      </w:r>
      <w:r w:rsidR="004821F9">
        <w:t xml:space="preserve">e potrebno je skenirati ili fotografirati </w:t>
      </w:r>
      <w:r>
        <w:rPr>
          <w:spacing w:val="1"/>
        </w:rPr>
        <w:t xml:space="preserve"> </w:t>
      </w:r>
      <w:r>
        <w:t>(u</w:t>
      </w:r>
      <w:r>
        <w:rPr>
          <w:spacing w:val="2"/>
        </w:rPr>
        <w:t xml:space="preserve"> </w:t>
      </w:r>
      <w:r>
        <w:t>.pdf,</w:t>
      </w:r>
      <w:r>
        <w:rPr>
          <w:spacing w:val="1"/>
        </w:rPr>
        <w:t xml:space="preserve"> </w:t>
      </w:r>
      <w:r>
        <w:t>.jpg,</w:t>
      </w:r>
      <w:r>
        <w:rPr>
          <w:spacing w:val="2"/>
        </w:rPr>
        <w:t xml:space="preserve"> </w:t>
      </w:r>
      <w:r>
        <w:t>.jpeg, .png formatu)</w:t>
      </w:r>
      <w:r>
        <w:rPr>
          <w:spacing w:val="3"/>
        </w:rPr>
        <w:t xml:space="preserve"> </w:t>
      </w:r>
      <w:r>
        <w:t>te</w:t>
      </w:r>
      <w:r w:rsidR="004821F9">
        <w:t xml:space="preserve"> zajedno s privolom</w:t>
      </w:r>
      <w:r>
        <w:t xml:space="preserve"> za</w:t>
      </w:r>
      <w:r>
        <w:rPr>
          <w:spacing w:val="2"/>
        </w:rPr>
        <w:t xml:space="preserve"> </w:t>
      </w:r>
      <w:r>
        <w:t>voditelja</w:t>
      </w:r>
      <w:r>
        <w:rPr>
          <w:spacing w:val="-1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učenika (u</w:t>
      </w:r>
      <w:r>
        <w:rPr>
          <w:spacing w:val="-1"/>
        </w:rPr>
        <w:t xml:space="preserve"> </w:t>
      </w:r>
      <w:r>
        <w:t>.pdf, .jpg, .jpeg,</w:t>
      </w:r>
      <w:r w:rsidR="004821F9">
        <w:t xml:space="preserve"> </w:t>
      </w:r>
      <w:r>
        <w:t>.png</w:t>
      </w:r>
      <w:r>
        <w:rPr>
          <w:spacing w:val="-1"/>
        </w:rPr>
        <w:t xml:space="preserve"> </w:t>
      </w:r>
      <w:r>
        <w:t>formatu)</w:t>
      </w:r>
      <w:r>
        <w:rPr>
          <w:spacing w:val="-2"/>
        </w:rPr>
        <w:t xml:space="preserve"> </w:t>
      </w:r>
      <w:r w:rsidR="004821F9">
        <w:rPr>
          <w:spacing w:val="-2"/>
        </w:rPr>
        <w:t>poslati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 w:rsidR="004468E4">
        <w:rPr>
          <w:b/>
        </w:rPr>
        <w:t>1</w:t>
      </w:r>
      <w:r w:rsidR="00A557A2">
        <w:rPr>
          <w:b/>
        </w:rPr>
        <w:t>9</w:t>
      </w:r>
      <w:r>
        <w:rPr>
          <w:b/>
        </w:rPr>
        <w:t>.</w:t>
      </w:r>
      <w:r>
        <w:rPr>
          <w:b/>
          <w:spacing w:val="-4"/>
        </w:rPr>
        <w:t xml:space="preserve"> </w:t>
      </w:r>
      <w:r w:rsidR="00A6516B">
        <w:rPr>
          <w:b/>
        </w:rPr>
        <w:t>svibnja</w:t>
      </w:r>
      <w:r>
        <w:rPr>
          <w:b/>
          <w:spacing w:val="-5"/>
        </w:rPr>
        <w:t xml:space="preserve"> </w:t>
      </w:r>
      <w:r>
        <w:rPr>
          <w:b/>
        </w:rPr>
        <w:t>202</w:t>
      </w:r>
      <w:r w:rsidR="00A557A2">
        <w:rPr>
          <w:b/>
        </w:rPr>
        <w:t>5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godine</w:t>
      </w:r>
      <w:r>
        <w:rPr>
          <w:b/>
          <w:spacing w:val="-3"/>
        </w:rPr>
        <w:t xml:space="preserve"> </w:t>
      </w:r>
      <w:r w:rsidR="00A6516B">
        <w:t xml:space="preserve">na mail adresu </w:t>
      </w:r>
      <w:hyperlink r:id="rId11" w:history="1">
        <w:r w:rsidR="00005927" w:rsidRPr="00E47F94">
          <w:rPr>
            <w:rStyle w:val="Hyperlink"/>
          </w:rPr>
          <w:t>figracaka@gmail.com</w:t>
        </w:r>
      </w:hyperlink>
      <w:r w:rsidR="00005927">
        <w:t xml:space="preserve"> </w:t>
      </w:r>
      <w:r w:rsidR="00A6516B">
        <w:t xml:space="preserve">te obavezno zemaljskom </w:t>
      </w:r>
      <w:r>
        <w:t>poštom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adresu:</w:t>
      </w:r>
    </w:p>
    <w:p w14:paraId="5FB879FE" w14:textId="77777777" w:rsidR="00183ABC" w:rsidRDefault="00000000">
      <w:pPr>
        <w:spacing w:before="199"/>
        <w:ind w:left="476"/>
        <w:rPr>
          <w:i/>
        </w:rPr>
      </w:pPr>
      <w:r>
        <w:rPr>
          <w:i/>
        </w:rPr>
        <w:t>Turistička</w:t>
      </w:r>
      <w:r>
        <w:rPr>
          <w:i/>
          <w:spacing w:val="-3"/>
        </w:rPr>
        <w:t xml:space="preserve"> </w:t>
      </w:r>
      <w:r>
        <w:rPr>
          <w:i/>
        </w:rPr>
        <w:t>zajednica</w:t>
      </w:r>
      <w:r>
        <w:rPr>
          <w:i/>
          <w:spacing w:val="-3"/>
        </w:rPr>
        <w:t xml:space="preserve"> </w:t>
      </w:r>
      <w:r>
        <w:rPr>
          <w:i/>
        </w:rPr>
        <w:t>Grada</w:t>
      </w:r>
      <w:r>
        <w:rPr>
          <w:i/>
          <w:spacing w:val="-2"/>
        </w:rPr>
        <w:t xml:space="preserve"> </w:t>
      </w:r>
      <w:r>
        <w:rPr>
          <w:i/>
        </w:rPr>
        <w:t>Ivanić-Grada</w:t>
      </w:r>
    </w:p>
    <w:p w14:paraId="432CE508" w14:textId="77777777" w:rsidR="00183ABC" w:rsidRDefault="00000000">
      <w:pPr>
        <w:spacing w:before="1"/>
        <w:ind w:left="476" w:right="5088"/>
        <w:rPr>
          <w:i/>
        </w:rPr>
      </w:pPr>
      <w:r>
        <w:rPr>
          <w:i/>
        </w:rPr>
        <w:t>Za literarno likovni natječaj Igra ikad ne umara</w:t>
      </w:r>
      <w:r>
        <w:rPr>
          <w:i/>
          <w:spacing w:val="-46"/>
        </w:rPr>
        <w:t xml:space="preserve"> </w:t>
      </w:r>
      <w:r>
        <w:rPr>
          <w:i/>
        </w:rPr>
        <w:t>Moslavačka11</w:t>
      </w:r>
    </w:p>
    <w:p w14:paraId="2C5B42FE" w14:textId="77777777" w:rsidR="00183ABC" w:rsidRDefault="00000000">
      <w:pPr>
        <w:ind w:left="476"/>
        <w:rPr>
          <w:i/>
        </w:rPr>
      </w:pPr>
      <w:r>
        <w:rPr>
          <w:i/>
        </w:rPr>
        <w:t>10310</w:t>
      </w:r>
      <w:r>
        <w:rPr>
          <w:i/>
          <w:spacing w:val="-3"/>
        </w:rPr>
        <w:t xml:space="preserve"> </w:t>
      </w:r>
      <w:r>
        <w:rPr>
          <w:i/>
        </w:rPr>
        <w:t>Ivanić-Grad,</w:t>
      </w:r>
      <w:r>
        <w:rPr>
          <w:i/>
          <w:spacing w:val="-4"/>
        </w:rPr>
        <w:t xml:space="preserve"> </w:t>
      </w:r>
      <w:r>
        <w:rPr>
          <w:i/>
        </w:rPr>
        <w:t>Croatia</w:t>
      </w:r>
    </w:p>
    <w:p w14:paraId="4425D101" w14:textId="77777777" w:rsidR="00183ABC" w:rsidRDefault="00183ABC">
      <w:pPr>
        <w:sectPr w:rsidR="00183ABC" w:rsidSect="00713BED">
          <w:footerReference w:type="default" r:id="rId12"/>
          <w:type w:val="continuous"/>
          <w:pgSz w:w="11910" w:h="16840"/>
          <w:pgMar w:top="320" w:right="1020" w:bottom="780" w:left="940" w:header="720" w:footer="592" w:gutter="0"/>
          <w:pgNumType w:start="1"/>
          <w:cols w:space="720"/>
        </w:sectPr>
      </w:pPr>
    </w:p>
    <w:tbl>
      <w:tblPr>
        <w:tblStyle w:val="TableNormal1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6448"/>
      </w:tblGrid>
      <w:tr w:rsidR="00183ABC" w14:paraId="5C04749C" w14:textId="77777777" w:rsidTr="00A6516B">
        <w:trPr>
          <w:trHeight w:val="561"/>
        </w:trPr>
        <w:tc>
          <w:tcPr>
            <w:tcW w:w="9408" w:type="dxa"/>
            <w:gridSpan w:val="2"/>
            <w:shd w:val="clear" w:color="auto" w:fill="B6DDE8" w:themeFill="accent5" w:themeFillTint="66"/>
          </w:tcPr>
          <w:p w14:paraId="79CFFF2F" w14:textId="03E1C56F" w:rsidR="00183ABC" w:rsidRPr="00A6516B" w:rsidRDefault="00000000" w:rsidP="00A6516B">
            <w:pPr>
              <w:pStyle w:val="TableParagraph"/>
              <w:spacing w:line="281" w:lineRule="exact"/>
              <w:ind w:left="3590" w:right="3580"/>
              <w:jc w:val="center"/>
              <w:rPr>
                <w:sz w:val="24"/>
              </w:rPr>
            </w:pPr>
            <w:r w:rsidRPr="00A6516B">
              <w:rPr>
                <w:sz w:val="24"/>
              </w:rPr>
              <w:lastRenderedPageBreak/>
              <w:t>FESTIVAL</w:t>
            </w:r>
            <w:r w:rsidRPr="00A6516B">
              <w:rPr>
                <w:spacing w:val="-4"/>
                <w:sz w:val="24"/>
              </w:rPr>
              <w:t xml:space="preserve"> </w:t>
            </w:r>
            <w:r w:rsidR="00A6516B" w:rsidRPr="00A6516B">
              <w:rPr>
                <w:spacing w:val="-4"/>
                <w:sz w:val="24"/>
              </w:rPr>
              <w:t>I</w:t>
            </w:r>
            <w:r w:rsidRPr="00A6516B">
              <w:rPr>
                <w:sz w:val="24"/>
              </w:rPr>
              <w:t>GRAČAKA</w:t>
            </w:r>
          </w:p>
          <w:p w14:paraId="3B7D9686" w14:textId="77777777" w:rsidR="00183ABC" w:rsidRPr="00A6516B" w:rsidRDefault="00000000" w:rsidP="00A6516B">
            <w:pPr>
              <w:pStyle w:val="TableParagraph"/>
              <w:spacing w:line="261" w:lineRule="exact"/>
              <w:ind w:left="3587" w:right="3580"/>
              <w:jc w:val="center"/>
              <w:rPr>
                <w:b/>
                <w:bCs/>
                <w:sz w:val="24"/>
              </w:rPr>
            </w:pPr>
            <w:r w:rsidRPr="00A6516B">
              <w:rPr>
                <w:sz w:val="24"/>
              </w:rPr>
              <w:t>LIKOVNI</w:t>
            </w:r>
            <w:r w:rsidRPr="00A6516B">
              <w:rPr>
                <w:spacing w:val="-5"/>
                <w:sz w:val="24"/>
              </w:rPr>
              <w:t xml:space="preserve"> </w:t>
            </w:r>
            <w:r w:rsidRPr="00A6516B">
              <w:rPr>
                <w:sz w:val="24"/>
              </w:rPr>
              <w:t>OSTVARAJI</w:t>
            </w:r>
          </w:p>
        </w:tc>
      </w:tr>
      <w:tr w:rsidR="00183ABC" w14:paraId="28DC1819" w14:textId="77777777" w:rsidTr="00A6516B">
        <w:trPr>
          <w:trHeight w:val="501"/>
        </w:trPr>
        <w:tc>
          <w:tcPr>
            <w:tcW w:w="2960" w:type="dxa"/>
            <w:shd w:val="clear" w:color="auto" w:fill="B6DDE8" w:themeFill="accent5" w:themeFillTint="66"/>
          </w:tcPr>
          <w:p w14:paraId="31FA6E06" w14:textId="77777777" w:rsidR="00183ABC" w:rsidRPr="00A6516B" w:rsidRDefault="00000000">
            <w:pPr>
              <w:pStyle w:val="TableParagraph"/>
              <w:spacing w:before="110"/>
              <w:ind w:left="110"/>
              <w:rPr>
                <w:b/>
                <w:bCs/>
                <w:sz w:val="24"/>
              </w:rPr>
            </w:pPr>
            <w:r w:rsidRPr="00A6516B">
              <w:rPr>
                <w:b/>
                <w:bCs/>
                <w:sz w:val="24"/>
              </w:rPr>
              <w:t>Škola:</w:t>
            </w:r>
          </w:p>
        </w:tc>
        <w:tc>
          <w:tcPr>
            <w:tcW w:w="6448" w:type="dxa"/>
          </w:tcPr>
          <w:p w14:paraId="6F5B9E7D" w14:textId="77777777" w:rsidR="00183ABC" w:rsidRDefault="00183A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3ABC" w14:paraId="0A47C1EB" w14:textId="77777777" w:rsidTr="00A6516B">
        <w:trPr>
          <w:trHeight w:val="527"/>
        </w:trPr>
        <w:tc>
          <w:tcPr>
            <w:tcW w:w="2960" w:type="dxa"/>
            <w:shd w:val="clear" w:color="auto" w:fill="B6DDE8" w:themeFill="accent5" w:themeFillTint="66"/>
          </w:tcPr>
          <w:p w14:paraId="1E954622" w14:textId="77777777" w:rsidR="00183ABC" w:rsidRPr="00A6516B" w:rsidRDefault="00000000">
            <w:pPr>
              <w:pStyle w:val="TableParagraph"/>
              <w:spacing w:before="122"/>
              <w:ind w:left="110"/>
              <w:rPr>
                <w:b/>
                <w:bCs/>
                <w:sz w:val="24"/>
              </w:rPr>
            </w:pPr>
            <w:r w:rsidRPr="00A6516B">
              <w:rPr>
                <w:b/>
                <w:bCs/>
                <w:sz w:val="24"/>
              </w:rPr>
              <w:t>Ime</w:t>
            </w:r>
            <w:r w:rsidRPr="00A6516B">
              <w:rPr>
                <w:b/>
                <w:bCs/>
                <w:spacing w:val="-3"/>
                <w:sz w:val="24"/>
              </w:rPr>
              <w:t xml:space="preserve"> </w:t>
            </w:r>
            <w:r w:rsidRPr="00A6516B">
              <w:rPr>
                <w:b/>
                <w:bCs/>
                <w:sz w:val="24"/>
              </w:rPr>
              <w:t>i</w:t>
            </w:r>
            <w:r w:rsidRPr="00A6516B">
              <w:rPr>
                <w:b/>
                <w:bCs/>
                <w:spacing w:val="-2"/>
                <w:sz w:val="24"/>
              </w:rPr>
              <w:t xml:space="preserve"> </w:t>
            </w:r>
            <w:r w:rsidRPr="00A6516B">
              <w:rPr>
                <w:b/>
                <w:bCs/>
                <w:sz w:val="24"/>
              </w:rPr>
              <w:t>prezime</w:t>
            </w:r>
            <w:r w:rsidRPr="00A6516B">
              <w:rPr>
                <w:b/>
                <w:bCs/>
                <w:spacing w:val="-1"/>
                <w:sz w:val="24"/>
              </w:rPr>
              <w:t xml:space="preserve"> </w:t>
            </w:r>
            <w:r w:rsidRPr="00A6516B">
              <w:rPr>
                <w:b/>
                <w:bCs/>
                <w:sz w:val="24"/>
              </w:rPr>
              <w:t>učenika:</w:t>
            </w:r>
          </w:p>
        </w:tc>
        <w:tc>
          <w:tcPr>
            <w:tcW w:w="6448" w:type="dxa"/>
          </w:tcPr>
          <w:p w14:paraId="5FB05207" w14:textId="77777777" w:rsidR="00183ABC" w:rsidRDefault="00183A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3ABC" w14:paraId="07E78D0A" w14:textId="77777777" w:rsidTr="00A6516B">
        <w:trPr>
          <w:trHeight w:val="498"/>
        </w:trPr>
        <w:tc>
          <w:tcPr>
            <w:tcW w:w="2960" w:type="dxa"/>
            <w:shd w:val="clear" w:color="auto" w:fill="B6DDE8" w:themeFill="accent5" w:themeFillTint="66"/>
          </w:tcPr>
          <w:p w14:paraId="7DE71302" w14:textId="77777777" w:rsidR="00183ABC" w:rsidRPr="00A6516B" w:rsidRDefault="00000000">
            <w:pPr>
              <w:pStyle w:val="TableParagraph"/>
              <w:spacing w:before="107"/>
              <w:ind w:left="110"/>
              <w:rPr>
                <w:b/>
                <w:bCs/>
                <w:sz w:val="24"/>
              </w:rPr>
            </w:pPr>
            <w:r w:rsidRPr="00A6516B">
              <w:rPr>
                <w:b/>
                <w:bCs/>
                <w:sz w:val="24"/>
              </w:rPr>
              <w:t>Razred:</w:t>
            </w:r>
          </w:p>
        </w:tc>
        <w:tc>
          <w:tcPr>
            <w:tcW w:w="6448" w:type="dxa"/>
          </w:tcPr>
          <w:p w14:paraId="24D12E3C" w14:textId="77777777" w:rsidR="00183ABC" w:rsidRDefault="00183A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3ABC" w14:paraId="2B50D62A" w14:textId="77777777" w:rsidTr="00A6516B">
        <w:trPr>
          <w:trHeight w:val="527"/>
        </w:trPr>
        <w:tc>
          <w:tcPr>
            <w:tcW w:w="2960" w:type="dxa"/>
            <w:shd w:val="clear" w:color="auto" w:fill="B6DDE8" w:themeFill="accent5" w:themeFillTint="66"/>
          </w:tcPr>
          <w:p w14:paraId="591A78EC" w14:textId="77777777" w:rsidR="00183ABC" w:rsidRPr="00A6516B" w:rsidRDefault="00000000">
            <w:pPr>
              <w:pStyle w:val="TableParagraph"/>
              <w:spacing w:before="124"/>
              <w:ind w:left="110"/>
              <w:rPr>
                <w:b/>
                <w:bCs/>
                <w:sz w:val="24"/>
              </w:rPr>
            </w:pPr>
            <w:r w:rsidRPr="00A6516B">
              <w:rPr>
                <w:b/>
                <w:bCs/>
                <w:sz w:val="24"/>
              </w:rPr>
              <w:t>Ime</w:t>
            </w:r>
            <w:r w:rsidRPr="00A6516B">
              <w:rPr>
                <w:b/>
                <w:bCs/>
                <w:spacing w:val="-3"/>
                <w:sz w:val="24"/>
              </w:rPr>
              <w:t xml:space="preserve"> </w:t>
            </w:r>
            <w:r w:rsidRPr="00A6516B">
              <w:rPr>
                <w:b/>
                <w:bCs/>
                <w:sz w:val="24"/>
              </w:rPr>
              <w:t>i</w:t>
            </w:r>
            <w:r w:rsidRPr="00A6516B">
              <w:rPr>
                <w:b/>
                <w:bCs/>
                <w:spacing w:val="-1"/>
                <w:sz w:val="24"/>
              </w:rPr>
              <w:t xml:space="preserve"> </w:t>
            </w:r>
            <w:r w:rsidRPr="00A6516B">
              <w:rPr>
                <w:b/>
                <w:bCs/>
                <w:sz w:val="24"/>
              </w:rPr>
              <w:t>prezime</w:t>
            </w:r>
            <w:r w:rsidRPr="00A6516B">
              <w:rPr>
                <w:b/>
                <w:bCs/>
                <w:spacing w:val="-1"/>
                <w:sz w:val="24"/>
              </w:rPr>
              <w:t xml:space="preserve"> </w:t>
            </w:r>
            <w:r w:rsidRPr="00A6516B">
              <w:rPr>
                <w:b/>
                <w:bCs/>
                <w:sz w:val="24"/>
              </w:rPr>
              <w:t>voditelja:</w:t>
            </w:r>
          </w:p>
        </w:tc>
        <w:tc>
          <w:tcPr>
            <w:tcW w:w="6448" w:type="dxa"/>
          </w:tcPr>
          <w:p w14:paraId="679DC9BA" w14:textId="77777777" w:rsidR="00183ABC" w:rsidRDefault="00183A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3ABC" w14:paraId="358D4BEE" w14:textId="77777777" w:rsidTr="00A6516B">
        <w:trPr>
          <w:trHeight w:val="501"/>
        </w:trPr>
        <w:tc>
          <w:tcPr>
            <w:tcW w:w="2960" w:type="dxa"/>
            <w:shd w:val="clear" w:color="auto" w:fill="B6DDE8" w:themeFill="accent5" w:themeFillTint="66"/>
          </w:tcPr>
          <w:p w14:paraId="5734CAD2" w14:textId="77777777" w:rsidR="00183ABC" w:rsidRPr="00A6516B" w:rsidRDefault="00000000">
            <w:pPr>
              <w:pStyle w:val="TableParagraph"/>
              <w:spacing w:before="110"/>
              <w:ind w:left="110"/>
              <w:rPr>
                <w:b/>
                <w:bCs/>
                <w:sz w:val="24"/>
              </w:rPr>
            </w:pPr>
            <w:r w:rsidRPr="00A6516B">
              <w:rPr>
                <w:b/>
                <w:bCs/>
                <w:sz w:val="24"/>
              </w:rPr>
              <w:t>Likovna</w:t>
            </w:r>
            <w:r w:rsidRPr="00A6516B">
              <w:rPr>
                <w:b/>
                <w:bCs/>
                <w:spacing w:val="-2"/>
                <w:sz w:val="24"/>
              </w:rPr>
              <w:t xml:space="preserve"> </w:t>
            </w:r>
            <w:r w:rsidRPr="00A6516B">
              <w:rPr>
                <w:b/>
                <w:bCs/>
                <w:sz w:val="24"/>
              </w:rPr>
              <w:t>tehnika:</w:t>
            </w:r>
          </w:p>
        </w:tc>
        <w:tc>
          <w:tcPr>
            <w:tcW w:w="6448" w:type="dxa"/>
          </w:tcPr>
          <w:p w14:paraId="1F55B1A8" w14:textId="77777777" w:rsidR="00183ABC" w:rsidRDefault="00183A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A6B165" w14:textId="77777777" w:rsidR="00713E04" w:rsidRDefault="00713E04"/>
    <w:sectPr w:rsidR="00713E04">
      <w:pgSz w:w="11910" w:h="16840"/>
      <w:pgMar w:top="1200" w:right="1020" w:bottom="780" w:left="940" w:header="0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F26D8" w14:textId="77777777" w:rsidR="007040D9" w:rsidRDefault="007040D9">
      <w:r>
        <w:separator/>
      </w:r>
    </w:p>
  </w:endnote>
  <w:endnote w:type="continuationSeparator" w:id="0">
    <w:p w14:paraId="15F3056A" w14:textId="77777777" w:rsidR="007040D9" w:rsidRDefault="0070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F27F9" w14:textId="7E24B0B4" w:rsidR="00183ABC" w:rsidRDefault="00A651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ABE997" wp14:editId="64A73838">
              <wp:simplePos x="0" y="0"/>
              <wp:positionH relativeFrom="page">
                <wp:posOffset>1383665</wp:posOffset>
              </wp:positionH>
              <wp:positionV relativeFrom="page">
                <wp:posOffset>10125710</wp:posOffset>
              </wp:positionV>
              <wp:extent cx="4816475" cy="127635"/>
              <wp:effectExtent l="0" t="0" r="0" b="0"/>
              <wp:wrapNone/>
              <wp:docPr id="18416450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64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D3799" w14:textId="77777777" w:rsidR="00183ABC" w:rsidRDefault="00000000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Izrazi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koji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koriste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u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tekstu,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imaju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rodno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značenje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koriste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neutralno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odnose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jednako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na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muški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ženski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spol.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BE9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8.95pt;margin-top:797.3pt;width:379.25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" filled="f" stroked="f">
              <v:textbox inset="0,0,0,0">
                <w:txbxContent>
                  <w:p w14:paraId="242D3799" w14:textId="77777777" w:rsidR="00183ABC" w:rsidRDefault="00000000">
                    <w:pPr>
                      <w:spacing w:line="184" w:lineRule="exact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Izrazi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koji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koriste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u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tekstu,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imaju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rodno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značenje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koriste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neutralno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odnose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se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jednako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na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muški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ženski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spol.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7F1C1" w14:textId="77777777" w:rsidR="007040D9" w:rsidRDefault="007040D9">
      <w:r>
        <w:separator/>
      </w:r>
    </w:p>
  </w:footnote>
  <w:footnote w:type="continuationSeparator" w:id="0">
    <w:p w14:paraId="01B7F762" w14:textId="77777777" w:rsidR="007040D9" w:rsidRDefault="00704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31E0C"/>
    <w:multiLevelType w:val="hybridMultilevel"/>
    <w:tmpl w:val="D15C511E"/>
    <w:lvl w:ilvl="0" w:tplc="55E80D98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C73A894A">
      <w:numFmt w:val="bullet"/>
      <w:lvlText w:val="•"/>
      <w:lvlJc w:val="left"/>
      <w:pPr>
        <w:ind w:left="2074" w:hanging="360"/>
      </w:pPr>
      <w:rPr>
        <w:rFonts w:hint="default"/>
        <w:lang w:val="hr-HR" w:eastAsia="en-US" w:bidi="ar-SA"/>
      </w:rPr>
    </w:lvl>
    <w:lvl w:ilvl="2" w:tplc="3FF4DA10">
      <w:numFmt w:val="bullet"/>
      <w:lvlText w:val="•"/>
      <w:lvlJc w:val="left"/>
      <w:pPr>
        <w:ind w:left="2949" w:hanging="360"/>
      </w:pPr>
      <w:rPr>
        <w:rFonts w:hint="default"/>
        <w:lang w:val="hr-HR" w:eastAsia="en-US" w:bidi="ar-SA"/>
      </w:rPr>
    </w:lvl>
    <w:lvl w:ilvl="3" w:tplc="42787EEA">
      <w:numFmt w:val="bullet"/>
      <w:lvlText w:val="•"/>
      <w:lvlJc w:val="left"/>
      <w:pPr>
        <w:ind w:left="3823" w:hanging="360"/>
      </w:pPr>
      <w:rPr>
        <w:rFonts w:hint="default"/>
        <w:lang w:val="hr-HR" w:eastAsia="en-US" w:bidi="ar-SA"/>
      </w:rPr>
    </w:lvl>
    <w:lvl w:ilvl="4" w:tplc="62CA7F9A">
      <w:numFmt w:val="bullet"/>
      <w:lvlText w:val="•"/>
      <w:lvlJc w:val="left"/>
      <w:pPr>
        <w:ind w:left="4698" w:hanging="360"/>
      </w:pPr>
      <w:rPr>
        <w:rFonts w:hint="default"/>
        <w:lang w:val="hr-HR" w:eastAsia="en-US" w:bidi="ar-SA"/>
      </w:rPr>
    </w:lvl>
    <w:lvl w:ilvl="5" w:tplc="AF06E3C4">
      <w:numFmt w:val="bullet"/>
      <w:lvlText w:val="•"/>
      <w:lvlJc w:val="left"/>
      <w:pPr>
        <w:ind w:left="5573" w:hanging="360"/>
      </w:pPr>
      <w:rPr>
        <w:rFonts w:hint="default"/>
        <w:lang w:val="hr-HR" w:eastAsia="en-US" w:bidi="ar-SA"/>
      </w:rPr>
    </w:lvl>
    <w:lvl w:ilvl="6" w:tplc="949A4C34">
      <w:numFmt w:val="bullet"/>
      <w:lvlText w:val="•"/>
      <w:lvlJc w:val="left"/>
      <w:pPr>
        <w:ind w:left="6447" w:hanging="360"/>
      </w:pPr>
      <w:rPr>
        <w:rFonts w:hint="default"/>
        <w:lang w:val="hr-HR" w:eastAsia="en-US" w:bidi="ar-SA"/>
      </w:rPr>
    </w:lvl>
    <w:lvl w:ilvl="7" w:tplc="CD002342">
      <w:numFmt w:val="bullet"/>
      <w:lvlText w:val="•"/>
      <w:lvlJc w:val="left"/>
      <w:pPr>
        <w:ind w:left="7322" w:hanging="360"/>
      </w:pPr>
      <w:rPr>
        <w:rFonts w:hint="default"/>
        <w:lang w:val="hr-HR" w:eastAsia="en-US" w:bidi="ar-SA"/>
      </w:rPr>
    </w:lvl>
    <w:lvl w:ilvl="8" w:tplc="EE80558A">
      <w:numFmt w:val="bullet"/>
      <w:lvlText w:val="•"/>
      <w:lvlJc w:val="left"/>
      <w:pPr>
        <w:ind w:left="8197" w:hanging="360"/>
      </w:pPr>
      <w:rPr>
        <w:rFonts w:hint="default"/>
        <w:lang w:val="hr-HR" w:eastAsia="en-US" w:bidi="ar-SA"/>
      </w:rPr>
    </w:lvl>
  </w:abstractNum>
  <w:num w:numId="1" w16cid:durableId="8592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BC"/>
    <w:rsid w:val="00005927"/>
    <w:rsid w:val="00022C44"/>
    <w:rsid w:val="00050BC2"/>
    <w:rsid w:val="00183ABC"/>
    <w:rsid w:val="003C4361"/>
    <w:rsid w:val="004468E4"/>
    <w:rsid w:val="00475598"/>
    <w:rsid w:val="004821F9"/>
    <w:rsid w:val="007040D9"/>
    <w:rsid w:val="00713BED"/>
    <w:rsid w:val="00713E04"/>
    <w:rsid w:val="00A557A2"/>
    <w:rsid w:val="00A6516B"/>
    <w:rsid w:val="00AE54CA"/>
    <w:rsid w:val="00EE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68BE1"/>
  <w15:docId w15:val="{032244C7-CC4C-4B3B-94EA-BEB7A67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9"/>
      <w:ind w:left="681" w:right="50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119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651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igra&#269;ak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ahek.ivana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gracaka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zig.h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Balen</dc:creator>
  <cp:lastModifiedBy>Ivana Vlahek</cp:lastModifiedBy>
  <cp:revision>4</cp:revision>
  <dcterms:created xsi:type="dcterms:W3CDTF">2025-03-21T10:21:00Z</dcterms:created>
  <dcterms:modified xsi:type="dcterms:W3CDTF">2025-03-28T08:31:00Z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2024-03-28T00:00:00Z</vt:filetime>
  </property>
</Properties>
</file>